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1B523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4452D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EB3107E" wp14:editId="468C8E4F">
            <wp:simplePos x="0" y="0"/>
            <wp:positionH relativeFrom="column">
              <wp:posOffset>4751705</wp:posOffset>
            </wp:positionH>
            <wp:positionV relativeFrom="paragraph">
              <wp:posOffset>221615</wp:posOffset>
            </wp:positionV>
            <wp:extent cx="617855" cy="672465"/>
            <wp:effectExtent l="0" t="0" r="0" b="0"/>
            <wp:wrapSquare wrapText="bothSides"/>
            <wp:docPr id="21" name="Picture 2" descr="C:\Users\ASUS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C:\Users\ASUS\Desktop\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724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CEF"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4D468E5" wp14:editId="03C8F030">
            <wp:simplePos x="0" y="0"/>
            <wp:positionH relativeFrom="column">
              <wp:posOffset>5366385</wp:posOffset>
            </wp:positionH>
            <wp:positionV relativeFrom="paragraph">
              <wp:posOffset>-31115</wp:posOffset>
            </wp:positionV>
            <wp:extent cx="1577340" cy="92646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9264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ПАТРИОТИЧЕСКОМ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8661D">
        <w:rPr>
          <w:rFonts w:ascii="Arial" w:hAnsi="Arial" w:cs="Arial"/>
          <w:b/>
          <w:sz w:val="24"/>
          <w:szCs w:val="24"/>
        </w:rPr>
        <w:t xml:space="preserve"> </w:t>
      </w:r>
    </w:p>
    <w:p w:rsidR="008F7CEF" w:rsidRDefault="001B5239" w:rsidP="001B5239">
      <w:pPr>
        <w:spacing w:after="0" w:line="240" w:lineRule="auto"/>
        <w:ind w:left="-284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«Я ЛЮБЛЮ РОССИЮ</w:t>
      </w:r>
      <w:r w:rsidRPr="009A145B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9A145B" w:rsidRPr="008F7CEF" w:rsidRDefault="009A145B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Генеральный директор 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DC4C23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00831" w:rsidRPr="00EB5461" w:rsidRDefault="00E00831" w:rsidP="00E00831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6901" w:rsidRDefault="00256901" w:rsidP="00256901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Конкурс проводится на некоммерческой основе, участник перечисляет оплату только за оформление наградных документов.  </w:t>
      </w:r>
    </w:p>
    <w:p w:rsidR="00256901" w:rsidRPr="00256901" w:rsidRDefault="00256901" w:rsidP="00A225F2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A225F2" w:rsidRPr="00A72EC0" w:rsidRDefault="00A225F2" w:rsidP="00A225F2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</w:t>
      </w:r>
      <w:r w:rsidR="00256901">
        <w:rPr>
          <w:sz w:val="27"/>
          <w:szCs w:val="27"/>
        </w:rPr>
        <w:t xml:space="preserve"> 1-</w:t>
      </w:r>
      <w:r w:rsidRPr="00A72EC0">
        <w:rPr>
          <w:sz w:val="27"/>
          <w:szCs w:val="27"/>
        </w:rPr>
        <w:t>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1B5239" w:rsidRPr="00B225B2" w:rsidRDefault="00E44249" w:rsidP="00B225B2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  <w:r w:rsidR="00B225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1B5239" w:rsidRPr="00B225B2">
        <w:rPr>
          <w:rFonts w:ascii="Times New Roman" w:hAnsi="Times New Roman"/>
          <w:color w:val="000000"/>
          <w:sz w:val="27"/>
          <w:szCs w:val="27"/>
        </w:rPr>
        <w:t>Формирование у детей и подростков чувства патриотизма, любви к Родине и гордости за свою страну.</w:t>
      </w:r>
      <w:r w:rsidR="00B225B2" w:rsidRPr="00B225B2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1B5239" w:rsidRPr="00B225B2">
        <w:rPr>
          <w:rFonts w:ascii="Times New Roman" w:hAnsi="Times New Roman"/>
          <w:sz w:val="27"/>
          <w:szCs w:val="27"/>
        </w:rPr>
        <w:t>Стимулирование творческой активности педагогов в области разработки и реализации проектов патриотической направленности</w:t>
      </w:r>
    </w:p>
    <w:p w:rsidR="00B225B2" w:rsidRPr="00B225B2" w:rsidRDefault="00B225B2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6"/>
          <w:szCs w:val="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proofErr w:type="gramStart"/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</w:t>
      </w:r>
      <w:r w:rsidR="00E90131">
        <w:rPr>
          <w:rFonts w:ascii="Times New Roman" w:hAnsi="Times New Roman"/>
          <w:sz w:val="27"/>
          <w:szCs w:val="27"/>
          <w:shd w:val="clear" w:color="auto" w:fill="FFFFFF"/>
        </w:rPr>
        <w:t>, а также все желающие.</w:t>
      </w:r>
      <w:proofErr w:type="gramEnd"/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3A67C8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3A67C8" w:rsidRDefault="003A67C8" w:rsidP="003A67C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ПЕДАГОГОВ:</w:t>
      </w:r>
    </w:p>
    <w:p w:rsidR="008761B1" w:rsidRDefault="003A67C8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proofErr w:type="gramStart"/>
      <w:r w:rsidRPr="003A67C8">
        <w:rPr>
          <w:color w:val="000000"/>
          <w:sz w:val="27"/>
          <w:szCs w:val="27"/>
        </w:rPr>
        <w:t>На конкурс</w:t>
      </w:r>
      <w:r w:rsidR="00482FB9">
        <w:rPr>
          <w:color w:val="000000"/>
          <w:sz w:val="27"/>
          <w:szCs w:val="27"/>
        </w:rPr>
        <w:t xml:space="preserve"> принимаются </w:t>
      </w:r>
      <w:r w:rsidR="00AA7F46">
        <w:rPr>
          <w:color w:val="000000"/>
          <w:sz w:val="27"/>
          <w:szCs w:val="27"/>
        </w:rPr>
        <w:t xml:space="preserve">фото </w:t>
      </w:r>
      <w:r w:rsidR="00D13F87">
        <w:rPr>
          <w:color w:val="000000"/>
          <w:sz w:val="27"/>
          <w:szCs w:val="27"/>
        </w:rPr>
        <w:t>творчески</w:t>
      </w:r>
      <w:r w:rsidR="00AA7F46">
        <w:rPr>
          <w:color w:val="000000"/>
          <w:sz w:val="27"/>
          <w:szCs w:val="27"/>
        </w:rPr>
        <w:t>х работ</w:t>
      </w:r>
      <w:r w:rsidR="00D13F87">
        <w:rPr>
          <w:color w:val="000000"/>
          <w:sz w:val="27"/>
          <w:szCs w:val="27"/>
        </w:rPr>
        <w:t xml:space="preserve"> (рисунки, поделки, выступления</w:t>
      </w:r>
      <w:r w:rsidR="00F06C95">
        <w:rPr>
          <w:color w:val="000000"/>
          <w:sz w:val="27"/>
          <w:szCs w:val="27"/>
        </w:rPr>
        <w:t xml:space="preserve">, оформление залов </w:t>
      </w:r>
      <w:r w:rsidR="005655FA">
        <w:rPr>
          <w:color w:val="000000"/>
          <w:sz w:val="27"/>
          <w:szCs w:val="27"/>
        </w:rPr>
        <w:t>к праздник</w:t>
      </w:r>
      <w:r w:rsidR="00E90131">
        <w:rPr>
          <w:color w:val="000000"/>
          <w:sz w:val="27"/>
          <w:szCs w:val="27"/>
        </w:rPr>
        <w:t>ам:</w:t>
      </w:r>
      <w:proofErr w:type="gramEnd"/>
      <w:r w:rsidR="00E90131">
        <w:rPr>
          <w:color w:val="000000"/>
          <w:sz w:val="27"/>
          <w:szCs w:val="27"/>
        </w:rPr>
        <w:t xml:space="preserve"> </w:t>
      </w:r>
      <w:proofErr w:type="gramStart"/>
      <w:r w:rsidR="00E90131">
        <w:rPr>
          <w:color w:val="000000"/>
          <w:sz w:val="27"/>
          <w:szCs w:val="27"/>
        </w:rPr>
        <w:t>ДЕНЬ НАРОДНОГО ЕДИНСТВА, ДЕНЬ РОССИИ, ДЕНЬ ПОБЕДЫ, ДЕНЬ ЗАЩИТНИКОВ ОТЕЧЕСТВА, оформление уголков по нравственно – патриотическому воспитанию</w:t>
      </w:r>
      <w:r w:rsidR="005655FA">
        <w:rPr>
          <w:color w:val="000000"/>
          <w:sz w:val="27"/>
          <w:szCs w:val="27"/>
        </w:rPr>
        <w:t>)</w:t>
      </w:r>
      <w:proofErr w:type="gramEnd"/>
    </w:p>
    <w:p w:rsidR="00F1637C" w:rsidRDefault="00D13F87" w:rsidP="00E9013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сценарии внеклассных мероприятий</w:t>
      </w:r>
      <w:r w:rsidR="005655FA">
        <w:rPr>
          <w:color w:val="000000"/>
          <w:sz w:val="27"/>
          <w:szCs w:val="27"/>
        </w:rPr>
        <w:t xml:space="preserve"> </w:t>
      </w:r>
      <w:r w:rsidR="00E90131" w:rsidRPr="00E90131">
        <w:rPr>
          <w:color w:val="000000"/>
          <w:sz w:val="27"/>
          <w:szCs w:val="27"/>
        </w:rPr>
        <w:t>к праздникам: ДЕНЬ НАРОДНОГО ЕДИНСТВА, ДЕНЬ РОССИИ, ДЕНЬ ПОБЕДЫ, ДЕНЬ ЗАЩИТНИКОВ ОТЕЧЕСТВА</w:t>
      </w:r>
      <w:r>
        <w:rPr>
          <w:color w:val="000000"/>
          <w:sz w:val="27"/>
          <w:szCs w:val="27"/>
        </w:rPr>
        <w:t xml:space="preserve">, </w:t>
      </w:r>
    </w:p>
    <w:p w:rsidR="00E90131" w:rsidRDefault="00E90131" w:rsidP="00E9013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Беседы по нравственно – патриотическому воспитанию детей, уроки добра.</w:t>
      </w:r>
    </w:p>
    <w:p w:rsidR="00E90131" w:rsidRPr="00A9182C" w:rsidRDefault="00E90131" w:rsidP="00E9013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Конспекты уроков и занятий на заданную тематику</w:t>
      </w:r>
    </w:p>
    <w:p w:rsidR="00F1637C" w:rsidRDefault="005655FA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8B47D3">
        <w:rPr>
          <w:color w:val="000000"/>
          <w:sz w:val="27"/>
          <w:szCs w:val="27"/>
        </w:rPr>
        <w:t>резентации</w:t>
      </w:r>
      <w:r>
        <w:rPr>
          <w:color w:val="000000"/>
          <w:sz w:val="27"/>
          <w:szCs w:val="27"/>
        </w:rPr>
        <w:t xml:space="preserve"> на заданную тему</w:t>
      </w:r>
      <w:r w:rsidR="00210399">
        <w:rPr>
          <w:color w:val="000000"/>
          <w:sz w:val="27"/>
          <w:szCs w:val="27"/>
        </w:rPr>
        <w:t>,</w:t>
      </w:r>
      <w:r w:rsidR="008B47D3">
        <w:rPr>
          <w:color w:val="000000"/>
          <w:sz w:val="27"/>
          <w:szCs w:val="27"/>
        </w:rPr>
        <w:t xml:space="preserve"> разработанные педагогом</w:t>
      </w:r>
      <w:r w:rsidR="00E90131">
        <w:rPr>
          <w:color w:val="000000"/>
          <w:sz w:val="27"/>
          <w:szCs w:val="27"/>
        </w:rPr>
        <w:t xml:space="preserve">, </w:t>
      </w:r>
      <w:proofErr w:type="spellStart"/>
      <w:r w:rsidR="00E90131">
        <w:rPr>
          <w:color w:val="000000"/>
          <w:sz w:val="27"/>
          <w:szCs w:val="27"/>
        </w:rPr>
        <w:t>лепбуки</w:t>
      </w:r>
      <w:proofErr w:type="spellEnd"/>
    </w:p>
    <w:p w:rsidR="00E90131" w:rsidRDefault="00E90131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Письменные консультации, родительские собрания, </w:t>
      </w:r>
      <w:proofErr w:type="spellStart"/>
      <w:r>
        <w:rPr>
          <w:color w:val="000000"/>
          <w:sz w:val="27"/>
          <w:szCs w:val="27"/>
        </w:rPr>
        <w:t>пед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оветы</w:t>
      </w:r>
      <w:proofErr w:type="spellEnd"/>
      <w:r>
        <w:rPr>
          <w:color w:val="000000"/>
          <w:sz w:val="27"/>
          <w:szCs w:val="27"/>
        </w:rPr>
        <w:t>, статьи, эссе</w:t>
      </w:r>
    </w:p>
    <w:p w:rsidR="00AA7F46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ДЕТЕЙ:</w:t>
      </w:r>
    </w:p>
    <w:p w:rsidR="001B61C8" w:rsidRDefault="00AA7F46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3A67C8">
        <w:rPr>
          <w:color w:val="000000"/>
          <w:sz w:val="27"/>
          <w:szCs w:val="27"/>
        </w:rPr>
        <w:t>На конкурс</w:t>
      </w:r>
      <w:r>
        <w:rPr>
          <w:color w:val="000000"/>
          <w:sz w:val="27"/>
          <w:szCs w:val="27"/>
        </w:rPr>
        <w:t xml:space="preserve"> принимаются фото тво</w:t>
      </w:r>
      <w:r w:rsidR="001B61C8">
        <w:rPr>
          <w:color w:val="000000"/>
          <w:sz w:val="27"/>
          <w:szCs w:val="27"/>
        </w:rPr>
        <w:t>рческих работ: рисунки, поделки на тему: «Моя Россия», «Я люблю свою родину», «Мир во всем мире», «Нет Войне!» и т.д.</w:t>
      </w:r>
      <w:r>
        <w:rPr>
          <w:color w:val="000000"/>
          <w:sz w:val="27"/>
          <w:szCs w:val="27"/>
        </w:rPr>
        <w:t xml:space="preserve"> </w:t>
      </w:r>
    </w:p>
    <w:p w:rsidR="00AA7F46" w:rsidRDefault="001B61C8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</w:t>
      </w:r>
      <w:r w:rsidR="00AA7F46">
        <w:rPr>
          <w:color w:val="000000"/>
          <w:sz w:val="27"/>
          <w:szCs w:val="27"/>
        </w:rPr>
        <w:t xml:space="preserve">ыступления на </w:t>
      </w:r>
      <w:r w:rsidR="00E8661D">
        <w:rPr>
          <w:color w:val="000000"/>
          <w:sz w:val="27"/>
          <w:szCs w:val="27"/>
        </w:rPr>
        <w:t>заданную</w:t>
      </w:r>
      <w:r w:rsidR="00AA7F46">
        <w:rPr>
          <w:color w:val="000000"/>
          <w:sz w:val="27"/>
          <w:szCs w:val="27"/>
        </w:rPr>
        <w:t xml:space="preserve"> тему</w:t>
      </w:r>
      <w:r>
        <w:rPr>
          <w:color w:val="000000"/>
          <w:sz w:val="27"/>
          <w:szCs w:val="27"/>
        </w:rPr>
        <w:t xml:space="preserve"> (стихи о родине, о людях, сценки, песни и т.д.)</w:t>
      </w:r>
      <w:r w:rsidR="00AA7F46" w:rsidRPr="00A9182C">
        <w:rPr>
          <w:color w:val="000000"/>
          <w:sz w:val="27"/>
          <w:szCs w:val="27"/>
        </w:rPr>
        <w:t>;</w:t>
      </w:r>
    </w:p>
    <w:p w:rsidR="008D3D61" w:rsidRDefault="008D3D61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Фотографии на тему патриотизма, любви к родине</w:t>
      </w:r>
    </w:p>
    <w:p w:rsidR="001B61C8" w:rsidRDefault="00AA7F46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136C64">
        <w:rPr>
          <w:color w:val="000000"/>
          <w:sz w:val="27"/>
          <w:szCs w:val="27"/>
        </w:rPr>
        <w:t>кроссворды;</w:t>
      </w:r>
      <w:r w:rsidR="00136C64">
        <w:rPr>
          <w:color w:val="000000"/>
          <w:sz w:val="27"/>
          <w:szCs w:val="27"/>
        </w:rPr>
        <w:t xml:space="preserve"> </w:t>
      </w:r>
      <w:r w:rsidRPr="00136C64">
        <w:rPr>
          <w:color w:val="000000"/>
          <w:sz w:val="27"/>
          <w:szCs w:val="27"/>
        </w:rPr>
        <w:t>рефераты и исследовательские работы</w:t>
      </w:r>
    </w:p>
    <w:p w:rsidR="00AA7F46" w:rsidRPr="00136C64" w:rsidRDefault="001B61C8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Эссе, сочинения, рассказы на тему «Моя Россия», «Любимая страна», «Герои России»</w:t>
      </w:r>
      <w:r w:rsidR="006E0BE4">
        <w:rPr>
          <w:color w:val="000000"/>
          <w:sz w:val="27"/>
          <w:szCs w:val="27"/>
        </w:rPr>
        <w:t>, «Защитники Отечества»</w:t>
      </w:r>
      <w:r>
        <w:rPr>
          <w:color w:val="000000"/>
          <w:sz w:val="27"/>
          <w:szCs w:val="27"/>
        </w:rPr>
        <w:t xml:space="preserve"> и т.д.</w:t>
      </w:r>
      <w:r w:rsidR="00E159B5" w:rsidRPr="00136C64">
        <w:rPr>
          <w:color w:val="000000"/>
          <w:sz w:val="27"/>
          <w:szCs w:val="27"/>
        </w:rPr>
        <w:t xml:space="preserve"> </w:t>
      </w:r>
      <w:proofErr w:type="gramEnd"/>
    </w:p>
    <w:p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B225B2" w:rsidRDefault="00B225B2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240BAB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240BAB">
        <w:rPr>
          <w:rFonts w:ascii="Times New Roman" w:hAnsi="Times New Roman"/>
          <w:sz w:val="26"/>
          <w:szCs w:val="26"/>
        </w:rPr>
        <w:t xml:space="preserve">По итогам </w:t>
      </w:r>
      <w:r w:rsidR="002E3740" w:rsidRPr="00240BAB">
        <w:rPr>
          <w:rFonts w:ascii="Times New Roman" w:hAnsi="Times New Roman"/>
          <w:sz w:val="26"/>
          <w:szCs w:val="26"/>
        </w:rPr>
        <w:t>конкурса</w:t>
      </w:r>
      <w:r w:rsidRPr="00240BAB">
        <w:rPr>
          <w:rFonts w:ascii="Times New Roman" w:hAnsi="Times New Roman"/>
          <w:sz w:val="26"/>
          <w:szCs w:val="26"/>
        </w:rPr>
        <w:t xml:space="preserve"> </w:t>
      </w:r>
      <w:r w:rsidR="00067E3F" w:rsidRPr="00240BAB">
        <w:rPr>
          <w:rFonts w:ascii="Times New Roman" w:hAnsi="Times New Roman"/>
          <w:b/>
          <w:sz w:val="26"/>
          <w:szCs w:val="26"/>
        </w:rPr>
        <w:t>все участники</w:t>
      </w:r>
      <w:r w:rsidR="00067E3F" w:rsidRPr="00240BAB">
        <w:rPr>
          <w:rFonts w:ascii="Times New Roman" w:hAnsi="Times New Roman"/>
          <w:sz w:val="26"/>
          <w:szCs w:val="26"/>
        </w:rPr>
        <w:t xml:space="preserve"> получают дипломы </w:t>
      </w:r>
      <w:r w:rsidR="006465AB" w:rsidRPr="00240BAB">
        <w:rPr>
          <w:rFonts w:ascii="Times New Roman" w:hAnsi="Times New Roman"/>
          <w:sz w:val="26"/>
          <w:szCs w:val="26"/>
        </w:rPr>
        <w:t>1,2, или 3 СТЕПЕНИ</w:t>
      </w:r>
      <w:r w:rsidR="00232618">
        <w:rPr>
          <w:rFonts w:ascii="Times New Roman" w:hAnsi="Times New Roman"/>
          <w:sz w:val="26"/>
          <w:szCs w:val="26"/>
        </w:rPr>
        <w:t xml:space="preserve"> и приказ об участии в конкурсе. </w:t>
      </w:r>
      <w:bookmarkStart w:id="0" w:name="_GoBack"/>
      <w:bookmarkEnd w:id="0"/>
      <w:r w:rsidRPr="00240BA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45D5C" w:rsidRPr="00240BAB">
        <w:rPr>
          <w:rFonts w:ascii="Times New Roman" w:hAnsi="Times New Roman"/>
          <w:sz w:val="26"/>
          <w:szCs w:val="26"/>
        </w:rPr>
        <w:t>Е</w:t>
      </w:r>
      <w:proofErr w:type="gramEnd"/>
      <w:r w:rsidR="00A45D5C" w:rsidRPr="00240BAB">
        <w:rPr>
          <w:rFonts w:ascii="Times New Roman" w:hAnsi="Times New Roman"/>
          <w:sz w:val="26"/>
          <w:szCs w:val="26"/>
        </w:rPr>
        <w:t>сли участник ребёнок, то в дипломе указывается ФИО педагога, который подготовил ребёнка</w:t>
      </w:r>
    </w:p>
    <w:p w:rsidR="00295B13" w:rsidRPr="00240BAB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240BAB">
        <w:rPr>
          <w:rFonts w:ascii="Times New Roman" w:hAnsi="Times New Roman"/>
          <w:sz w:val="26"/>
          <w:szCs w:val="26"/>
        </w:rPr>
        <w:t>Все дипломы имеют номер</w:t>
      </w:r>
      <w:r w:rsidR="002E0161" w:rsidRPr="00240BAB">
        <w:rPr>
          <w:rFonts w:ascii="Times New Roman" w:hAnsi="Times New Roman"/>
          <w:sz w:val="26"/>
          <w:szCs w:val="26"/>
        </w:rPr>
        <w:t xml:space="preserve"> и могут использоваться для аттестации</w:t>
      </w:r>
    </w:p>
    <w:p w:rsidR="00F6619F" w:rsidRPr="00240BAB" w:rsidRDefault="00295B13" w:rsidP="00F6619F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240BAB">
        <w:rPr>
          <w:rFonts w:ascii="Times New Roman" w:hAnsi="Times New Roman"/>
          <w:sz w:val="26"/>
          <w:szCs w:val="26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240BAB">
        <w:rPr>
          <w:rFonts w:ascii="Times New Roman" w:hAnsi="Times New Roman"/>
          <w:sz w:val="26"/>
          <w:szCs w:val="26"/>
        </w:rPr>
        <w:t>фестивале</w:t>
      </w:r>
      <w:r w:rsidRPr="00240BAB">
        <w:rPr>
          <w:rFonts w:ascii="Times New Roman" w:hAnsi="Times New Roman"/>
          <w:sz w:val="26"/>
          <w:szCs w:val="26"/>
        </w:rPr>
        <w:t>, в течение 2 рабочих дней после получения вашей работы.</w:t>
      </w:r>
      <w:r w:rsidR="00795895" w:rsidRPr="00240BAB">
        <w:rPr>
          <w:rFonts w:ascii="Times New Roman" w:hAnsi="Times New Roman"/>
          <w:sz w:val="26"/>
          <w:szCs w:val="26"/>
        </w:rPr>
        <w:t xml:space="preserve"> </w:t>
      </w:r>
    </w:p>
    <w:p w:rsidR="00295B13" w:rsidRPr="00240BAB" w:rsidRDefault="00FE0926" w:rsidP="003D4079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240BAB">
        <w:rPr>
          <w:rFonts w:ascii="Times New Roman" w:hAnsi="Times New Roman"/>
          <w:sz w:val="26"/>
          <w:szCs w:val="26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240BAB">
        <w:rPr>
          <w:rFonts w:ascii="Times New Roman" w:hAnsi="Times New Roman"/>
          <w:sz w:val="26"/>
          <w:szCs w:val="26"/>
        </w:rPr>
        <w:t xml:space="preserve"> с указанием ФИО участника</w:t>
      </w:r>
      <w:r w:rsidRPr="00240BAB">
        <w:rPr>
          <w:rFonts w:ascii="Times New Roman" w:hAnsi="Times New Roman"/>
          <w:sz w:val="26"/>
          <w:szCs w:val="26"/>
        </w:rPr>
        <w:t xml:space="preserve">. </w:t>
      </w:r>
    </w:p>
    <w:p w:rsidR="00240BAB" w:rsidRPr="00240BAB" w:rsidRDefault="00240BAB" w:rsidP="00240BAB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240BAB">
        <w:rPr>
          <w:rFonts w:asciiTheme="minorHAnsi" w:eastAsiaTheme="minorEastAsia" w:hAnsiTheme="minorHAnsi" w:cstheme="minorBidi"/>
          <w:b/>
          <w:noProof/>
          <w:color w:val="FF0000"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1A1FDF00" wp14:editId="53BAB1AE">
            <wp:simplePos x="0" y="0"/>
            <wp:positionH relativeFrom="column">
              <wp:posOffset>3173730</wp:posOffset>
            </wp:positionH>
            <wp:positionV relativeFrom="paragraph">
              <wp:posOffset>645160</wp:posOffset>
            </wp:positionV>
            <wp:extent cx="3090545" cy="2341880"/>
            <wp:effectExtent l="19050" t="19050" r="0" b="1270"/>
            <wp:wrapSquare wrapText="bothSides"/>
            <wp:docPr id="2" name="Рисунок 2" descr="C:\Users\ASUS\Desktop\Я люблю Россию реб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Я люблю Россию ребен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3418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901" w:rsidRPr="00240BAB">
        <w:rPr>
          <w:rFonts w:ascii="Times New Roman" w:hAnsi="Times New Roman"/>
          <w:sz w:val="26"/>
          <w:szCs w:val="26"/>
        </w:rPr>
        <w:t xml:space="preserve">Приказ об участии в конкурсе можно скачать на сайте </w:t>
      </w:r>
      <w:hyperlink r:id="rId11" w:history="1">
        <w:r w:rsidR="00256901" w:rsidRPr="00240BAB">
          <w:rPr>
            <w:rStyle w:val="a3"/>
            <w:rFonts w:ascii="Times New Roman" w:hAnsi="Times New Roman"/>
            <w:sz w:val="26"/>
            <w:szCs w:val="26"/>
          </w:rPr>
          <w:t>https://akadobr.ru</w:t>
        </w:r>
      </w:hyperlink>
      <w:r w:rsidR="00256901" w:rsidRPr="00240BAB">
        <w:rPr>
          <w:rFonts w:ascii="Times New Roman" w:hAnsi="Times New Roman"/>
          <w:sz w:val="26"/>
          <w:szCs w:val="26"/>
        </w:rPr>
        <w:t xml:space="preserve">  в разделе документы, а также в сообществе ВК </w:t>
      </w:r>
      <w:hyperlink r:id="rId12" w:history="1">
        <w:r w:rsidR="00256901" w:rsidRPr="00240BAB">
          <w:rPr>
            <w:rStyle w:val="a3"/>
            <w:rFonts w:ascii="Times New Roman" w:hAnsi="Times New Roman"/>
            <w:sz w:val="26"/>
            <w:szCs w:val="26"/>
          </w:rPr>
          <w:t>https://vk.com/int_academy_edu</w:t>
        </w:r>
      </w:hyperlink>
      <w:r w:rsidR="00256901" w:rsidRPr="00240BAB">
        <w:rPr>
          <w:rFonts w:ascii="Times New Roman" w:hAnsi="Times New Roman"/>
          <w:sz w:val="26"/>
          <w:szCs w:val="26"/>
        </w:rPr>
        <w:t>. Приказ оформляется каждый месяц 1 числа.</w:t>
      </w:r>
    </w:p>
    <w:p w:rsidR="00240BAB" w:rsidRDefault="00240BAB" w:rsidP="00240BAB">
      <w:pPr>
        <w:pStyle w:val="a5"/>
        <w:spacing w:after="0"/>
        <w:ind w:left="0"/>
        <w:jc w:val="both"/>
        <w:rPr>
          <w:b/>
          <w:color w:val="FF0000"/>
          <w:sz w:val="4"/>
          <w:szCs w:val="4"/>
        </w:rPr>
      </w:pPr>
    </w:p>
    <w:p w:rsidR="00240BAB" w:rsidRDefault="00240BAB" w:rsidP="00240BAB">
      <w:pPr>
        <w:pStyle w:val="a5"/>
        <w:spacing w:after="0"/>
        <w:ind w:left="0"/>
        <w:jc w:val="both"/>
        <w:rPr>
          <w:b/>
          <w:color w:val="FF0000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5962F38" wp14:editId="3D9E41E6">
            <wp:simplePos x="0" y="0"/>
            <wp:positionH relativeFrom="column">
              <wp:posOffset>-53340</wp:posOffset>
            </wp:positionH>
            <wp:positionV relativeFrom="paragraph">
              <wp:posOffset>16510</wp:posOffset>
            </wp:positionV>
            <wp:extent cx="2958465" cy="2240915"/>
            <wp:effectExtent l="19050" t="19050" r="0" b="6985"/>
            <wp:wrapSquare wrapText="bothSides"/>
            <wp:docPr id="1" name="Рисунок 1" descr="C:\Users\ASUS\Desktop\Я люблю Россию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Я люблю Россию педагог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40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BAB" w:rsidRDefault="00240BAB" w:rsidP="00240BAB">
      <w:pPr>
        <w:pStyle w:val="a5"/>
        <w:spacing w:after="0"/>
        <w:ind w:left="0"/>
        <w:jc w:val="both"/>
        <w:rPr>
          <w:b/>
          <w:color w:val="FF0000"/>
          <w:sz w:val="4"/>
          <w:szCs w:val="4"/>
        </w:rPr>
      </w:pPr>
    </w:p>
    <w:p w:rsidR="00474132" w:rsidRPr="00240BAB" w:rsidRDefault="00474132" w:rsidP="00240BAB">
      <w:pPr>
        <w:pStyle w:val="a5"/>
        <w:spacing w:after="0"/>
        <w:ind w:left="-284"/>
        <w:jc w:val="both"/>
        <w:rPr>
          <w:b/>
          <w:color w:val="FF0000"/>
          <w:sz w:val="27"/>
          <w:szCs w:val="27"/>
        </w:rPr>
      </w:pPr>
      <w:r w:rsidRPr="00240BAB">
        <w:rPr>
          <w:b/>
          <w:color w:val="FF0000"/>
          <w:sz w:val="27"/>
          <w:szCs w:val="27"/>
        </w:rPr>
        <w:t>ПОРЯДОК</w:t>
      </w:r>
      <w:r w:rsidR="00FE0926" w:rsidRPr="00240BAB">
        <w:rPr>
          <w:b/>
          <w:color w:val="FF0000"/>
          <w:sz w:val="27"/>
          <w:szCs w:val="27"/>
        </w:rPr>
        <w:t xml:space="preserve"> УЧАСТИЯ В </w:t>
      </w:r>
      <w:r w:rsidR="002E3740" w:rsidRPr="00240BAB">
        <w:rPr>
          <w:b/>
          <w:color w:val="FF0000"/>
          <w:sz w:val="27"/>
          <w:szCs w:val="27"/>
        </w:rPr>
        <w:t>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4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:rsidR="00295B13" w:rsidRPr="009A7EFB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9A7EFB">
        <w:rPr>
          <w:b/>
        </w:rPr>
        <w:t>Копию квитанции</w:t>
      </w:r>
      <w:r w:rsidRPr="009A7EFB">
        <w:t xml:space="preserve"> об оплате</w:t>
      </w:r>
      <w:r w:rsidR="004B46B3" w:rsidRPr="009A7EFB">
        <w:t xml:space="preserve">. </w:t>
      </w:r>
      <w:proofErr w:type="spellStart"/>
      <w:proofErr w:type="gramStart"/>
      <w:r w:rsidR="004B46B3" w:rsidRPr="009A7EFB">
        <w:t>Орг</w:t>
      </w:r>
      <w:proofErr w:type="spellEnd"/>
      <w:proofErr w:type="gramEnd"/>
      <w:r w:rsidR="004B46B3" w:rsidRPr="009A7EFB">
        <w:t xml:space="preserve"> взнос за </w:t>
      </w:r>
      <w:r w:rsidR="004A1146">
        <w:t xml:space="preserve">оформление диплома конкурса </w:t>
      </w:r>
      <w:r w:rsidR="008B47D3" w:rsidRPr="009A7EFB">
        <w:t>18</w:t>
      </w:r>
      <w:r w:rsidRPr="009A7EFB">
        <w:t xml:space="preserve">0 рублей (участник производит оплату </w:t>
      </w:r>
      <w:r w:rsidR="004A1146">
        <w:t>на реквизиты, указанные в положении</w:t>
      </w:r>
      <w:r w:rsidRPr="009A7EFB">
        <w:t>).</w:t>
      </w:r>
      <w:r w:rsidR="00D06110" w:rsidRPr="009A7EFB">
        <w:t xml:space="preserve"> </w:t>
      </w:r>
      <w:r w:rsidR="00D06110" w:rsidRPr="009A7EFB">
        <w:rPr>
          <w:b/>
          <w:shd w:val="clear" w:color="auto" w:fill="FFFFFF"/>
        </w:rPr>
        <w:t>Оплата  производится в день отправки  материалов.</w:t>
      </w:r>
      <w:r w:rsidR="007738D8" w:rsidRPr="009A7EFB">
        <w:rPr>
          <w:b/>
          <w:shd w:val="clear" w:color="auto" w:fill="FFFFFF"/>
        </w:rPr>
        <w:t xml:space="preserve"> </w:t>
      </w:r>
      <w:r w:rsidR="007738D8" w:rsidRPr="009A7EFB">
        <w:rPr>
          <w:shd w:val="clear" w:color="auto" w:fill="FFFFFF"/>
        </w:rPr>
        <w:t>Оплата производится  за каждого автора.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5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56901">
        <w:rPr>
          <w:rStyle w:val="header-user-name"/>
          <w:sz w:val="27"/>
          <w:szCs w:val="27"/>
        </w:rPr>
        <w:t>с пометкой</w:t>
      </w:r>
      <w:r w:rsidR="006465AB" w:rsidRPr="006465AB">
        <w:rPr>
          <w:rStyle w:val="header-user-name"/>
          <w:b/>
          <w:sz w:val="27"/>
          <w:szCs w:val="27"/>
        </w:rPr>
        <w:t xml:space="preserve"> </w:t>
      </w:r>
      <w:r w:rsidR="00240BAB" w:rsidRPr="00240BAB">
        <w:rPr>
          <w:rStyle w:val="header-user-name"/>
          <w:b/>
          <w:sz w:val="24"/>
          <w:szCs w:val="24"/>
        </w:rPr>
        <w:t xml:space="preserve">«Я ЛЮБЛЮ РОССИЮ»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B225B2">
              <w:rPr>
                <w:rFonts w:ascii="Times New Roman" w:hAnsi="Times New Roman" w:cs="Times New Roman"/>
                <w:sz w:val="27"/>
                <w:szCs w:val="27"/>
              </w:rPr>
              <w:t>патриотического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B225B2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B225B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«Я ЛЮБЛЮ РОССИЮ»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Pr="00732902" w:rsidRDefault="004B46B3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256901" w:rsidRDefault="00295B13" w:rsidP="00256901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 xml:space="preserve">Фамилия, имя </w:t>
            </w:r>
            <w:r w:rsidR="004B46B3" w:rsidRPr="00256901">
              <w:rPr>
                <w:sz w:val="26"/>
                <w:szCs w:val="26"/>
              </w:rPr>
              <w:t>участника</w:t>
            </w:r>
            <w:r w:rsidR="00CE2B0C" w:rsidRPr="0025690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Pr="00256901" w:rsidRDefault="005B1A88" w:rsidP="00256901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295B13" w:rsidRPr="00256901" w:rsidRDefault="00295B13" w:rsidP="00256901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256901" w:rsidRDefault="00D35F1E" w:rsidP="00256901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256901" w:rsidRDefault="00295B13" w:rsidP="00256901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256901" w:rsidRDefault="00295B13" w:rsidP="00256901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56901" w:rsidRPr="005744F3" w:rsidTr="00CE5AE7">
        <w:tc>
          <w:tcPr>
            <w:tcW w:w="5211" w:type="dxa"/>
            <w:shd w:val="clear" w:color="auto" w:fill="auto"/>
          </w:tcPr>
          <w:p w:rsidR="00256901" w:rsidRPr="00256901" w:rsidRDefault="00256901" w:rsidP="00256901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 xml:space="preserve">Согласны ли вы на публикацию вашей работы на странице ВК </w:t>
            </w:r>
            <w:hyperlink r:id="rId16" w:history="1">
              <w:r w:rsidRPr="00256901">
                <w:rPr>
                  <w:rStyle w:val="a3"/>
                  <w:sz w:val="26"/>
                  <w:szCs w:val="26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256901" w:rsidRPr="005744F3" w:rsidRDefault="00256901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A60224" w:rsidRPr="00295B13" w:rsidRDefault="00A60224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B225B2">
              <w:rPr>
                <w:rFonts w:ascii="Times New Roman" w:hAnsi="Times New Roman" w:cs="Times New Roman"/>
                <w:sz w:val="27"/>
                <w:szCs w:val="27"/>
              </w:rPr>
              <w:t xml:space="preserve">патриотического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B225B2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B225B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«Я ЛЮБЛЮ РОССИЮ»</w:t>
            </w:r>
            <w:r w:rsidR="009A145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Pr="00732902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56901" w:rsidRPr="005744F3" w:rsidTr="003B0EA9">
        <w:tc>
          <w:tcPr>
            <w:tcW w:w="5211" w:type="dxa"/>
            <w:shd w:val="clear" w:color="auto" w:fill="auto"/>
          </w:tcPr>
          <w:p w:rsidR="00256901" w:rsidRPr="00256901" w:rsidRDefault="00256901" w:rsidP="00256901">
            <w:pPr>
              <w:pStyle w:val="3"/>
              <w:rPr>
                <w:sz w:val="25"/>
                <w:szCs w:val="25"/>
              </w:rPr>
            </w:pPr>
            <w:r w:rsidRPr="00256901">
              <w:rPr>
                <w:sz w:val="25"/>
                <w:szCs w:val="25"/>
              </w:rPr>
              <w:t xml:space="preserve">Согласны ли вы на публикацию вашей работы на странице ВК </w:t>
            </w:r>
            <w:hyperlink r:id="rId17" w:history="1">
              <w:r w:rsidRPr="00256901">
                <w:rPr>
                  <w:rStyle w:val="a3"/>
                  <w:sz w:val="25"/>
                  <w:szCs w:val="25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256901" w:rsidRPr="005744F3" w:rsidRDefault="00256901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3F565D" w:rsidRDefault="003F565D" w:rsidP="003F565D">
      <w:pPr>
        <w:pStyle w:val="2"/>
        <w:tabs>
          <w:tab w:val="left" w:pos="765"/>
        </w:tabs>
        <w:ind w:left="-993"/>
        <w:rPr>
          <w:b/>
          <w:color w:val="FF0000"/>
          <w:sz w:val="27"/>
          <w:szCs w:val="27"/>
        </w:rPr>
      </w:pPr>
    </w:p>
    <w:p w:rsidR="00A60224" w:rsidRPr="00470128" w:rsidRDefault="00A60224" w:rsidP="003F565D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A60224" w:rsidRPr="00470128" w:rsidRDefault="00A60224" w:rsidP="003F565D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A60224" w:rsidRPr="00470128" w:rsidRDefault="00A60224" w:rsidP="003F565D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A60224" w:rsidRPr="00470128" w:rsidRDefault="00A60224" w:rsidP="003F565D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</w:t>
      </w:r>
      <w:r w:rsidR="004A1146">
        <w:rPr>
          <w:sz w:val="27"/>
          <w:szCs w:val="27"/>
        </w:rPr>
        <w:t>.</w:t>
      </w:r>
      <w:r w:rsidRPr="00470128">
        <w:rPr>
          <w:sz w:val="27"/>
          <w:szCs w:val="27"/>
        </w:rPr>
        <w:t xml:space="preserve"> взнос </w:t>
      </w:r>
      <w:r w:rsidR="004A1146">
        <w:rPr>
          <w:sz w:val="27"/>
          <w:szCs w:val="27"/>
        </w:rPr>
        <w:t xml:space="preserve">за оформление диплома эксперта </w:t>
      </w:r>
      <w:r w:rsidRPr="00470128">
        <w:rPr>
          <w:sz w:val="27"/>
          <w:szCs w:val="27"/>
        </w:rPr>
        <w:t xml:space="preserve">в размере </w:t>
      </w:r>
      <w:r w:rsidRPr="004A1146">
        <w:rPr>
          <w:b/>
          <w:sz w:val="27"/>
          <w:szCs w:val="27"/>
        </w:rPr>
        <w:t>170 рублей</w:t>
      </w:r>
    </w:p>
    <w:p w:rsidR="00A60224" w:rsidRDefault="00A60224" w:rsidP="003F565D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8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A60224" w:rsidRPr="005744F3" w:rsidTr="003B398B">
        <w:tc>
          <w:tcPr>
            <w:tcW w:w="11307" w:type="dxa"/>
            <w:gridSpan w:val="2"/>
            <w:shd w:val="clear" w:color="auto" w:fill="auto"/>
          </w:tcPr>
          <w:p w:rsidR="00A60224" w:rsidRPr="00470128" w:rsidRDefault="00A60224" w:rsidP="003B398B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</w:t>
            </w:r>
            <w:r w:rsidR="00B225B2">
              <w:rPr>
                <w:rFonts w:ascii="Times New Roman" w:hAnsi="Times New Roman"/>
                <w:sz w:val="27"/>
                <w:szCs w:val="27"/>
              </w:rPr>
              <w:t xml:space="preserve">патриотического </w:t>
            </w: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конкурса </w:t>
            </w:r>
          </w:p>
          <w:p w:rsidR="00B225B2" w:rsidRDefault="00B225B2" w:rsidP="003B398B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B225B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«Я ЛЮБЛЮ РОССИЮ»</w:t>
            </w:r>
          </w:p>
          <w:p w:rsidR="00A60224" w:rsidRPr="00470128" w:rsidRDefault="00A60224" w:rsidP="003B398B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A60224" w:rsidRPr="00470128" w:rsidRDefault="00A60224" w:rsidP="003B398B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0A475C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A60224" w:rsidRPr="00CE5AE7" w:rsidRDefault="00240BAB" w:rsidP="00A60224">
      <w:pPr>
        <w:pStyle w:val="2"/>
        <w:ind w:left="-284" w:firstLine="0"/>
        <w:rPr>
          <w:sz w:val="27"/>
          <w:szCs w:val="27"/>
          <w:u w:val="single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3477895</wp:posOffset>
            </wp:positionV>
            <wp:extent cx="3385185" cy="2564765"/>
            <wp:effectExtent l="19050" t="19050" r="5715" b="6985"/>
            <wp:wrapSquare wrapText="bothSides"/>
            <wp:docPr id="7" name="Рисунок 7" descr="C:\Users\ASUS\Desktop\Я люблю Россию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Я люблю Россию жюри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2564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224" w:rsidRPr="00CE5AE7">
        <w:rPr>
          <w:sz w:val="27"/>
          <w:szCs w:val="27"/>
        </w:rPr>
        <w:t xml:space="preserve">Заявка  </w:t>
      </w:r>
      <w:r w:rsidR="00A60224">
        <w:rPr>
          <w:sz w:val="27"/>
          <w:szCs w:val="27"/>
        </w:rPr>
        <w:t xml:space="preserve">на получение диплома эксперта </w:t>
      </w:r>
      <w:r w:rsidR="00A60224" w:rsidRPr="00CE5AE7">
        <w:rPr>
          <w:sz w:val="27"/>
          <w:szCs w:val="27"/>
        </w:rPr>
        <w:t xml:space="preserve">направляется по электронной почте </w:t>
      </w:r>
      <w:hyperlink r:id="rId20" w:history="1">
        <w:r w:rsidR="00A60224" w:rsidRPr="00CE5AE7">
          <w:rPr>
            <w:rStyle w:val="a3"/>
            <w:sz w:val="27"/>
            <w:szCs w:val="27"/>
          </w:rPr>
          <w:t>ak.obr@yandex.ru</w:t>
        </w:r>
      </w:hyperlink>
      <w:r w:rsidR="00A60224" w:rsidRPr="00CE5AE7">
        <w:rPr>
          <w:sz w:val="27"/>
          <w:szCs w:val="27"/>
        </w:rPr>
        <w:t xml:space="preserve"> </w:t>
      </w:r>
    </w:p>
    <w:p w:rsidR="00A60224" w:rsidRPr="00470128" w:rsidRDefault="00A60224" w:rsidP="00A60224">
      <w:pPr>
        <w:pStyle w:val="2"/>
        <w:tabs>
          <w:tab w:val="left" w:pos="-284"/>
        </w:tabs>
        <w:spacing w:line="276" w:lineRule="auto"/>
        <w:ind w:firstLine="0"/>
        <w:rPr>
          <w:sz w:val="27"/>
          <w:szCs w:val="27"/>
        </w:rPr>
      </w:pPr>
    </w:p>
    <w:p w:rsidR="00A60224" w:rsidRDefault="00A60224" w:rsidP="00256901">
      <w:pPr>
        <w:pStyle w:val="2"/>
        <w:ind w:left="-284" w:firstLine="0"/>
        <w:jc w:val="left"/>
      </w:pPr>
      <w:r>
        <w:rPr>
          <w:sz w:val="27"/>
          <w:szCs w:val="27"/>
        </w:rPr>
        <w:t xml:space="preserve">Официальный  сайт конкурса </w:t>
      </w:r>
      <w:hyperlink r:id="rId21" w:history="1">
        <w:r>
          <w:rPr>
            <w:rStyle w:val="a3"/>
          </w:rPr>
          <w:t>https://akadobr.ru/</w:t>
        </w:r>
      </w:hyperlink>
      <w:r>
        <w:t xml:space="preserve"> </w:t>
      </w:r>
    </w:p>
    <w:p w:rsidR="00256901" w:rsidRDefault="00256901" w:rsidP="00256901">
      <w:pPr>
        <w:pStyle w:val="2"/>
        <w:ind w:left="-284" w:firstLine="0"/>
        <w:jc w:val="left"/>
      </w:pPr>
    </w:p>
    <w:p w:rsidR="00A60224" w:rsidRDefault="00A60224" w:rsidP="00256901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22" w:history="1">
        <w:r>
          <w:rPr>
            <w:rStyle w:val="a3"/>
          </w:rPr>
          <w:t>https://vk.com/id835027362</w:t>
        </w:r>
      </w:hyperlink>
    </w:p>
    <w:p w:rsidR="00256901" w:rsidRDefault="00256901" w:rsidP="00256901">
      <w:pPr>
        <w:pStyle w:val="2"/>
        <w:ind w:left="-284" w:firstLine="0"/>
        <w:jc w:val="left"/>
      </w:pPr>
    </w:p>
    <w:p w:rsidR="00A60224" w:rsidRDefault="00A60224" w:rsidP="00256901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23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256901" w:rsidRDefault="00256901" w:rsidP="00A60224">
      <w:pPr>
        <w:pStyle w:val="2"/>
        <w:ind w:left="-284" w:firstLine="0"/>
      </w:pPr>
    </w:p>
    <w:p w:rsidR="00A60224" w:rsidRDefault="00A60224" w:rsidP="00A60224">
      <w:pPr>
        <w:pStyle w:val="2"/>
        <w:ind w:left="-284" w:firstLine="0"/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D06110" w:rsidRDefault="00D06110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D06110" w:rsidRPr="007738D8" w:rsidRDefault="00D06110" w:rsidP="004224E2">
      <w:pPr>
        <w:pStyle w:val="2"/>
        <w:spacing w:line="276" w:lineRule="auto"/>
        <w:ind w:left="-284" w:firstLine="0"/>
        <w:rPr>
          <w:b/>
          <w:sz w:val="8"/>
          <w:szCs w:val="8"/>
          <w:shd w:val="clear" w:color="auto" w:fill="FFFFFF"/>
        </w:rPr>
      </w:pPr>
    </w:p>
    <w:p w:rsidR="00F53F00" w:rsidRDefault="00F53F00" w:rsidP="00F53F00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4224E2" w:rsidRPr="00F8425E" w:rsidRDefault="009A145B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7ACB3B5" wp14:editId="37771A25">
            <wp:simplePos x="0" y="0"/>
            <wp:positionH relativeFrom="column">
              <wp:posOffset>5480050</wp:posOffset>
            </wp:positionH>
            <wp:positionV relativeFrom="paragraph">
              <wp:posOffset>12700</wp:posOffset>
            </wp:positionV>
            <wp:extent cx="1318895" cy="1318895"/>
            <wp:effectExtent l="0" t="0" r="0" b="0"/>
            <wp:wrapSquare wrapText="bothSides"/>
            <wp:docPr id="4" name="Рисунок 4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E2"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B225B2" w:rsidRPr="00B225B2">
        <w:rPr>
          <w:rFonts w:ascii="Times New Roman" w:hAnsi="Times New Roman" w:cs="Times New Roman"/>
          <w:b/>
          <w:color w:val="FF0000"/>
          <w:sz w:val="28"/>
          <w:szCs w:val="28"/>
        </w:rPr>
        <w:t>«Я ЛЮБЛЮ РОССИЮ»</w:t>
      </w:r>
    </w:p>
    <w:p w:rsidR="004224E2" w:rsidRPr="007738D8" w:rsidRDefault="004224E2" w:rsidP="004224E2">
      <w:pPr>
        <w:pStyle w:val="2"/>
        <w:spacing w:line="276" w:lineRule="auto"/>
        <w:ind w:left="-284" w:firstLine="0"/>
        <w:rPr>
          <w:sz w:val="10"/>
          <w:szCs w:val="10"/>
        </w:rPr>
      </w:pP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7738D8">
        <w:trPr>
          <w:trHeight w:val="401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B225B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B225B2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«Я ЛЮБЛЮ РОССИЮ»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B225B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B225B2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«Я ЛЮБЛЮ РОССИЮ»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FB19B2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FC5417"/>
    <w:multiLevelType w:val="hybridMultilevel"/>
    <w:tmpl w:val="68EE088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8AB7FC4"/>
    <w:multiLevelType w:val="hybridMultilevel"/>
    <w:tmpl w:val="A4583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A583E"/>
    <w:multiLevelType w:val="hybridMultilevel"/>
    <w:tmpl w:val="600AFA92"/>
    <w:lvl w:ilvl="0" w:tplc="09E6386E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A03D8"/>
    <w:multiLevelType w:val="hybridMultilevel"/>
    <w:tmpl w:val="4BF0C592"/>
    <w:lvl w:ilvl="0" w:tplc="14380EF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6"/>
  </w:num>
  <w:num w:numId="5">
    <w:abstractNumId w:val="9"/>
  </w:num>
  <w:num w:numId="6">
    <w:abstractNumId w:val="13"/>
  </w:num>
  <w:num w:numId="7">
    <w:abstractNumId w:val="2"/>
  </w:num>
  <w:num w:numId="8">
    <w:abstractNumId w:val="1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36C64"/>
    <w:rsid w:val="0014338F"/>
    <w:rsid w:val="001558F2"/>
    <w:rsid w:val="0016287F"/>
    <w:rsid w:val="0017358D"/>
    <w:rsid w:val="001B5239"/>
    <w:rsid w:val="001B61C8"/>
    <w:rsid w:val="001C4096"/>
    <w:rsid w:val="001C7CBC"/>
    <w:rsid w:val="002040DF"/>
    <w:rsid w:val="00210399"/>
    <w:rsid w:val="00225A21"/>
    <w:rsid w:val="0023231C"/>
    <w:rsid w:val="00232618"/>
    <w:rsid w:val="00240BAB"/>
    <w:rsid w:val="00256901"/>
    <w:rsid w:val="00295B13"/>
    <w:rsid w:val="002A1385"/>
    <w:rsid w:val="002D06BA"/>
    <w:rsid w:val="002E0161"/>
    <w:rsid w:val="002E3740"/>
    <w:rsid w:val="00326047"/>
    <w:rsid w:val="0032716D"/>
    <w:rsid w:val="003728D7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D4079"/>
    <w:rsid w:val="003F04E2"/>
    <w:rsid w:val="003F565D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146"/>
    <w:rsid w:val="004A1A12"/>
    <w:rsid w:val="004A5935"/>
    <w:rsid w:val="004A7196"/>
    <w:rsid w:val="004B0226"/>
    <w:rsid w:val="004B46B3"/>
    <w:rsid w:val="004C409B"/>
    <w:rsid w:val="004C5D0F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15C1B"/>
    <w:rsid w:val="006465AB"/>
    <w:rsid w:val="00663607"/>
    <w:rsid w:val="00682B3E"/>
    <w:rsid w:val="006850A8"/>
    <w:rsid w:val="006E0BE4"/>
    <w:rsid w:val="006F58DC"/>
    <w:rsid w:val="00710CC3"/>
    <w:rsid w:val="007163DF"/>
    <w:rsid w:val="00740369"/>
    <w:rsid w:val="007406C3"/>
    <w:rsid w:val="007738D8"/>
    <w:rsid w:val="00774628"/>
    <w:rsid w:val="00785E70"/>
    <w:rsid w:val="00793503"/>
    <w:rsid w:val="00795171"/>
    <w:rsid w:val="00795895"/>
    <w:rsid w:val="007B0140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D3D61"/>
    <w:rsid w:val="008F7CEF"/>
    <w:rsid w:val="00914FA9"/>
    <w:rsid w:val="00921D95"/>
    <w:rsid w:val="0096794A"/>
    <w:rsid w:val="00973160"/>
    <w:rsid w:val="00991440"/>
    <w:rsid w:val="009A145B"/>
    <w:rsid w:val="009A7EFB"/>
    <w:rsid w:val="009C0369"/>
    <w:rsid w:val="009D7994"/>
    <w:rsid w:val="009E02AD"/>
    <w:rsid w:val="009E7AA9"/>
    <w:rsid w:val="00A225F2"/>
    <w:rsid w:val="00A40677"/>
    <w:rsid w:val="00A45D5C"/>
    <w:rsid w:val="00A504E7"/>
    <w:rsid w:val="00A60224"/>
    <w:rsid w:val="00A72EC0"/>
    <w:rsid w:val="00A9118C"/>
    <w:rsid w:val="00A9182C"/>
    <w:rsid w:val="00AA7F46"/>
    <w:rsid w:val="00AE18C4"/>
    <w:rsid w:val="00B225B2"/>
    <w:rsid w:val="00B4547C"/>
    <w:rsid w:val="00BA6D8A"/>
    <w:rsid w:val="00BC31BF"/>
    <w:rsid w:val="00BF1091"/>
    <w:rsid w:val="00BF269E"/>
    <w:rsid w:val="00C01B26"/>
    <w:rsid w:val="00C31DE4"/>
    <w:rsid w:val="00C325E0"/>
    <w:rsid w:val="00C551A4"/>
    <w:rsid w:val="00C874CC"/>
    <w:rsid w:val="00CE2B0C"/>
    <w:rsid w:val="00CE5AE7"/>
    <w:rsid w:val="00CE673D"/>
    <w:rsid w:val="00D06110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00831"/>
    <w:rsid w:val="00E12054"/>
    <w:rsid w:val="00E159B5"/>
    <w:rsid w:val="00E42128"/>
    <w:rsid w:val="00E44249"/>
    <w:rsid w:val="00E65C88"/>
    <w:rsid w:val="00E70698"/>
    <w:rsid w:val="00E8661D"/>
    <w:rsid w:val="00E90131"/>
    <w:rsid w:val="00EC537B"/>
    <w:rsid w:val="00EC5B5E"/>
    <w:rsid w:val="00EE46EB"/>
    <w:rsid w:val="00EF3511"/>
    <w:rsid w:val="00F06C95"/>
    <w:rsid w:val="00F1637C"/>
    <w:rsid w:val="00F47E0E"/>
    <w:rsid w:val="00F53F00"/>
    <w:rsid w:val="00F6619F"/>
    <w:rsid w:val="00F8425E"/>
    <w:rsid w:val="00F91957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mailto:ak.obr@yandex.ru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akadobr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_academy_edu" TargetMode="External"/><Relationship Id="rId17" Type="http://schemas.openxmlformats.org/officeDocument/2006/relationships/hyperlink" Target="https://vk.com/int_academy_ed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hyperlink" Target="mailto:ak.obr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obr.ru" TargetMode="External"/><Relationship Id="rId24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hyperlink" Target="https://vk.com/int_academy_edu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hyperlink" Target="https://vk.com/id835027362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3757D4CCA84135AE688616FD7FA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E0B8D-9E96-4C20-80E6-76BB9AF8340D}"/>
      </w:docPartPr>
      <w:docPartBody>
        <w:p w:rsidR="00224B61" w:rsidRDefault="00EA3611" w:rsidP="00EA3611">
          <w:pPr>
            <w:pStyle w:val="873757D4CCA84135AE688616FD7FA958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11"/>
    <w:rsid w:val="00224B61"/>
    <w:rsid w:val="002F6324"/>
    <w:rsid w:val="003310A6"/>
    <w:rsid w:val="004C1984"/>
    <w:rsid w:val="008A3BFC"/>
    <w:rsid w:val="00AE4415"/>
    <w:rsid w:val="00C60861"/>
    <w:rsid w:val="00C82031"/>
    <w:rsid w:val="00EA3611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339E-6146-4FF3-A201-58B2E228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161</cp:revision>
  <dcterms:created xsi:type="dcterms:W3CDTF">2020-01-15T06:43:00Z</dcterms:created>
  <dcterms:modified xsi:type="dcterms:W3CDTF">2025-12-27T12:31:00Z</dcterms:modified>
</cp:coreProperties>
</file>